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〔202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 w:val="32"/>
          <w:szCs w:val="32"/>
        </w:rPr>
        <w:t>〕闽西监减字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第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577</w:t>
      </w:r>
      <w:r>
        <w:rPr>
          <w:rFonts w:hint="eastAsia" w:ascii="楷体_GB2312" w:hAnsi="楷体_GB2312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eastAsia="zh-CN"/>
        </w:rPr>
        <w:t>陈楠天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曾用名陈天渠，</w:t>
      </w:r>
      <w:r>
        <w:rPr>
          <w:rFonts w:hint="eastAsia" w:ascii="仿宋_GB2312" w:eastAsia="仿宋_GB2312"/>
          <w:sz w:val="32"/>
          <w:szCs w:val="32"/>
        </w:rPr>
        <w:t>男，19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/>
          <w:sz w:val="32"/>
          <w:szCs w:val="32"/>
        </w:rPr>
        <w:t>日出生，</w:t>
      </w:r>
      <w:r>
        <w:rPr>
          <w:rFonts w:hint="eastAsia" w:ascii="仿宋_GB2312" w:eastAsia="仿宋_GB2312"/>
          <w:sz w:val="32"/>
          <w:szCs w:val="32"/>
          <w:lang w:eastAsia="zh-CN"/>
        </w:rPr>
        <w:t>汉</w:t>
      </w:r>
      <w:r>
        <w:rPr>
          <w:rFonts w:hint="eastAsia" w:ascii="仿宋_GB2312" w:eastAsia="仿宋_GB2312"/>
          <w:sz w:val="32"/>
          <w:szCs w:val="32"/>
        </w:rPr>
        <w:t>族，</w:t>
      </w:r>
      <w:r>
        <w:rPr>
          <w:rFonts w:hint="eastAsia" w:ascii="仿宋_GB2312" w:eastAsia="仿宋_GB2312"/>
          <w:sz w:val="32"/>
          <w:szCs w:val="32"/>
          <w:lang w:eastAsia="zh-CN"/>
        </w:rPr>
        <w:t>专科</w:t>
      </w:r>
      <w:r>
        <w:rPr>
          <w:rFonts w:hint="eastAsia" w:ascii="仿宋_GB2312" w:eastAsia="仿宋_GB2312"/>
          <w:sz w:val="32"/>
          <w:szCs w:val="32"/>
        </w:rPr>
        <w:t>文化，户籍所在地</w:t>
      </w:r>
      <w:r>
        <w:rPr>
          <w:rFonts w:hint="eastAsia" w:ascii="仿宋_GB2312" w:eastAsia="仿宋_GB2312"/>
          <w:sz w:val="32"/>
          <w:szCs w:val="32"/>
          <w:lang w:eastAsia="zh-CN"/>
        </w:rPr>
        <w:t>福建省龙岩市新罗区</w:t>
      </w:r>
      <w:r>
        <w:rPr>
          <w:rFonts w:hint="eastAsia" w:ascii="仿宋_GB2312" w:eastAsia="仿宋_GB2312"/>
          <w:sz w:val="32"/>
          <w:szCs w:val="32"/>
        </w:rPr>
        <w:t>，捕前</w:t>
      </w:r>
      <w:r>
        <w:rPr>
          <w:rFonts w:hint="eastAsia" w:ascii="仿宋_GB2312" w:eastAsia="仿宋_GB2312"/>
          <w:sz w:val="32"/>
          <w:szCs w:val="32"/>
          <w:lang w:eastAsia="zh-CN"/>
        </w:rPr>
        <w:t>系无业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福建省</w:t>
      </w:r>
      <w:r>
        <w:rPr>
          <w:rFonts w:hint="eastAsia" w:ascii="仿宋_GB2312" w:eastAsia="仿宋_GB2312"/>
          <w:sz w:val="32"/>
          <w:szCs w:val="32"/>
          <w:lang w:eastAsia="zh-CN"/>
        </w:rPr>
        <w:t>大田县</w:t>
      </w:r>
      <w:r>
        <w:rPr>
          <w:rFonts w:hint="eastAsia" w:ascii="仿宋_GB2312" w:eastAsia="仿宋_GB2312"/>
          <w:sz w:val="32"/>
          <w:szCs w:val="32"/>
        </w:rPr>
        <w:t>人民法院于20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日作出(20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)闽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0425</w:t>
      </w:r>
      <w:r>
        <w:rPr>
          <w:rFonts w:hint="eastAsia" w:ascii="仿宋_GB2312" w:eastAsia="仿宋_GB2312"/>
          <w:sz w:val="32"/>
          <w:szCs w:val="32"/>
        </w:rPr>
        <w:t>刑初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280</w:t>
      </w:r>
      <w:r>
        <w:rPr>
          <w:rFonts w:hint="eastAsia" w:ascii="仿宋_GB2312" w:eastAsia="仿宋_GB2312"/>
          <w:sz w:val="32"/>
          <w:szCs w:val="32"/>
        </w:rPr>
        <w:t>号刑事</w:t>
      </w:r>
      <w:r>
        <w:rPr>
          <w:rFonts w:hint="eastAsia" w:ascii="仿宋_GB2312" w:eastAsia="仿宋_GB2312"/>
          <w:sz w:val="32"/>
          <w:szCs w:val="32"/>
          <w:lang w:eastAsia="zh-CN"/>
        </w:rPr>
        <w:t>判决</w:t>
      </w:r>
      <w:r>
        <w:rPr>
          <w:rFonts w:hint="eastAsia" w:ascii="仿宋_GB2312" w:eastAsia="仿宋_GB2312"/>
          <w:sz w:val="32"/>
          <w:szCs w:val="32"/>
        </w:rPr>
        <w:t>，以被告人</w:t>
      </w:r>
      <w:r>
        <w:rPr>
          <w:rFonts w:hint="eastAsia" w:ascii="仿宋_GB2312" w:eastAsia="仿宋_GB2312"/>
          <w:sz w:val="32"/>
          <w:szCs w:val="32"/>
          <w:lang w:eastAsia="zh-CN"/>
        </w:rPr>
        <w:t>陈楠天</w:t>
      </w:r>
      <w:r>
        <w:rPr>
          <w:rFonts w:hint="eastAsia" w:ascii="仿宋_GB2312" w:eastAsia="仿宋_GB2312"/>
          <w:sz w:val="32"/>
          <w:szCs w:val="32"/>
        </w:rPr>
        <w:t>犯</w:t>
      </w:r>
      <w:r>
        <w:rPr>
          <w:rFonts w:hint="eastAsia" w:ascii="仿宋_GB2312" w:eastAsia="仿宋_GB2312"/>
          <w:sz w:val="32"/>
          <w:szCs w:val="32"/>
          <w:lang w:eastAsia="zh-CN"/>
        </w:rPr>
        <w:t>诈骗罪，判处有期徒刑十一年六个月，并处罚金人民币二十万元；犯偷越国境罪判处拘役四个月，并处罚金人民币三千元，决定执行有期徒刑十一年六个月，并处罚金人民币二十万三千元，追缴退出的违法所得人民币二十万，依法退赔给相关受害人；责令该犯与同案人继续退赔相关被害人损失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eastAsia="zh-CN"/>
        </w:rPr>
        <w:t>人民币一百三十八万。刑期自20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/>
          <w:sz w:val="32"/>
          <w:szCs w:val="32"/>
          <w:lang w:eastAsia="zh-CN"/>
        </w:rPr>
        <w:t>日起至20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34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eastAsia="仿宋_GB2312"/>
          <w:sz w:val="32"/>
          <w:szCs w:val="32"/>
          <w:lang w:eastAsia="zh-CN"/>
        </w:rPr>
        <w:t>日止。20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  <w:lang w:eastAsia="zh-CN"/>
        </w:rPr>
        <w:t>日交付福建省闽西监狱执行刑罚。现属普管级罪犯。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该犯自入监以来确有</w:t>
      </w:r>
      <w:r>
        <w:rPr>
          <w:rFonts w:hint="eastAsia" w:ascii="仿宋_GB2312" w:eastAsia="仿宋_GB2312"/>
          <w:sz w:val="32"/>
          <w:szCs w:val="32"/>
        </w:rPr>
        <w:t>悔改表现，具体事实如下：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奖惩情况：该犯考核期2024年1月10日至2026年3月累计获考核分2707.2分，表扬四次；考核期内无违规扣分。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该犯原判财产性判项已履行人民币1783000元，其中判决前向福建省大田县人民法院退出违法所得人民币200000元，本次提请向福建省大田县人民法院缴交罚金人民币203000元，缴交违法所得人民币1380000元。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tabs>
          <w:tab w:val="left" w:pos="6870"/>
        </w:tabs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eastAsia="仿宋_GB2312"/>
          <w:sz w:val="32"/>
          <w:szCs w:val="32"/>
          <w:lang w:eastAsia="zh-CN"/>
        </w:rPr>
        <w:t>陈楠天</w:t>
      </w:r>
      <w:r>
        <w:rPr>
          <w:rFonts w:hint="eastAsia" w:ascii="仿宋_GB2312" w:eastAsia="仿宋_GB2312"/>
          <w:sz w:val="32"/>
          <w:szCs w:val="32"/>
        </w:rPr>
        <w:t>予以减去有期徒刑</w:t>
      </w:r>
      <w:r>
        <w:rPr>
          <w:rFonts w:hint="eastAsia" w:ascii="仿宋_GB2312" w:eastAsia="仿宋_GB2312"/>
          <w:sz w:val="32"/>
          <w:szCs w:val="32"/>
          <w:lang w:eastAsia="zh-CN"/>
        </w:rPr>
        <w:t>七</w:t>
      </w:r>
      <w:r>
        <w:rPr>
          <w:rFonts w:hint="eastAsia" w:ascii="仿宋_GB2312" w:eastAsia="仿宋_GB2312"/>
          <w:sz w:val="32"/>
          <w:szCs w:val="32"/>
        </w:rPr>
        <w:t>个月。特提请你院审理裁定。</w:t>
      </w:r>
      <w:r>
        <w:rPr>
          <w:rFonts w:ascii="仿宋_GB2312" w:eastAsia="仿宋_GB2312"/>
          <w:sz w:val="32"/>
          <w:szCs w:val="32"/>
        </w:rPr>
        <w:tab/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14" w:firstLineChars="192"/>
        <w:jc w:val="left"/>
        <w:textAlignment w:val="auto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pStyle w:val="10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640" w:firstLine="0" w:firstLineChars="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  <w:lang w:eastAsia="zh-CN"/>
        </w:rPr>
        <w:t>陈楠天</w:t>
      </w:r>
      <w:r>
        <w:rPr>
          <w:rFonts w:hint="eastAsia" w:ascii="仿宋_GB2312" w:cs="仿宋_GB2312"/>
          <w:szCs w:val="32"/>
        </w:rPr>
        <w:t>卷宗贰册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⒉减刑建议书壹份</w:t>
      </w:r>
      <w:r>
        <w:rPr>
          <w:rFonts w:hint="eastAsia" w:ascii="仿宋_GB2312" w:eastAsia="仿宋_GB2312" w:cs="仿宋_GB231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 w:firstLine="614" w:firstLineChars="192"/>
        <w:jc w:val="right"/>
        <w:textAlignment w:val="auto"/>
        <w:rPr>
          <w:rFonts w:hint="eastAsia" w:ascii="仿宋_GB2312" w:hAnsi="Times New Roman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 w:firstLine="614" w:firstLineChars="192"/>
        <w:jc w:val="right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福建省闽西监狱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/>
        <w:jc w:val="right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         202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sz w:val="32"/>
          <w:szCs w:val="32"/>
        </w:rPr>
        <w:t>年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sz w:val="32"/>
          <w:szCs w:val="32"/>
        </w:rPr>
        <w:t>月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Times New Roman" w:eastAsia="仿宋_GB2312"/>
          <w:sz w:val="32"/>
          <w:szCs w:val="32"/>
        </w:rPr>
        <w:t>日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3B5"/>
    <w:rsid w:val="0004171D"/>
    <w:rsid w:val="000706B9"/>
    <w:rsid w:val="00187BF9"/>
    <w:rsid w:val="001C17ED"/>
    <w:rsid w:val="001C388E"/>
    <w:rsid w:val="00265447"/>
    <w:rsid w:val="0029447A"/>
    <w:rsid w:val="002D1555"/>
    <w:rsid w:val="002F5E73"/>
    <w:rsid w:val="003046D3"/>
    <w:rsid w:val="003B0B5D"/>
    <w:rsid w:val="003E5AAD"/>
    <w:rsid w:val="00442B4D"/>
    <w:rsid w:val="004458A7"/>
    <w:rsid w:val="00450C66"/>
    <w:rsid w:val="00461956"/>
    <w:rsid w:val="004C0CA1"/>
    <w:rsid w:val="004F26DC"/>
    <w:rsid w:val="0052723F"/>
    <w:rsid w:val="0055000A"/>
    <w:rsid w:val="005B0A2A"/>
    <w:rsid w:val="00603C04"/>
    <w:rsid w:val="00607ADD"/>
    <w:rsid w:val="0065444B"/>
    <w:rsid w:val="00682180"/>
    <w:rsid w:val="0068596F"/>
    <w:rsid w:val="006D133A"/>
    <w:rsid w:val="006D2C0E"/>
    <w:rsid w:val="006D3F62"/>
    <w:rsid w:val="007C1CAD"/>
    <w:rsid w:val="00824791"/>
    <w:rsid w:val="00841049"/>
    <w:rsid w:val="00846B32"/>
    <w:rsid w:val="00883D5B"/>
    <w:rsid w:val="008E7C13"/>
    <w:rsid w:val="008F2651"/>
    <w:rsid w:val="009A7DC4"/>
    <w:rsid w:val="009B5875"/>
    <w:rsid w:val="00A163B5"/>
    <w:rsid w:val="00A379F1"/>
    <w:rsid w:val="00A65B85"/>
    <w:rsid w:val="00C2562D"/>
    <w:rsid w:val="00C83D87"/>
    <w:rsid w:val="00C93A2F"/>
    <w:rsid w:val="00CB05A6"/>
    <w:rsid w:val="00CB06BE"/>
    <w:rsid w:val="00D16007"/>
    <w:rsid w:val="00D31E03"/>
    <w:rsid w:val="00D60588"/>
    <w:rsid w:val="00D74761"/>
    <w:rsid w:val="00DE79E1"/>
    <w:rsid w:val="00E13881"/>
    <w:rsid w:val="00E60674"/>
    <w:rsid w:val="00E90E84"/>
    <w:rsid w:val="00F041C4"/>
    <w:rsid w:val="00F0462F"/>
    <w:rsid w:val="00FA3859"/>
    <w:rsid w:val="00FB3A20"/>
    <w:rsid w:val="00FC4958"/>
    <w:rsid w:val="02326049"/>
    <w:rsid w:val="0C9D1030"/>
    <w:rsid w:val="117C0B5F"/>
    <w:rsid w:val="138B3933"/>
    <w:rsid w:val="265A20CB"/>
    <w:rsid w:val="27E96665"/>
    <w:rsid w:val="2F7B0CF4"/>
    <w:rsid w:val="38EF0476"/>
    <w:rsid w:val="43A56C50"/>
    <w:rsid w:val="47B30D0F"/>
    <w:rsid w:val="4F5122D0"/>
    <w:rsid w:val="550F5792"/>
    <w:rsid w:val="5ACF0DAD"/>
    <w:rsid w:val="5CD8220A"/>
    <w:rsid w:val="5CDF3F08"/>
    <w:rsid w:val="5FDDF75B"/>
    <w:rsid w:val="745565E0"/>
    <w:rsid w:val="7B77D6EE"/>
    <w:rsid w:val="7C3D523E"/>
    <w:rsid w:val="7CCF558B"/>
    <w:rsid w:val="7FF30E5C"/>
    <w:rsid w:val="7FF56589"/>
    <w:rsid w:val="7FFFFA03"/>
    <w:rsid w:val="ABDD7D68"/>
    <w:rsid w:val="B72759B2"/>
    <w:rsid w:val="CEEBBCF4"/>
    <w:rsid w:val="CFEEEEB4"/>
    <w:rsid w:val="CFEFABD9"/>
    <w:rsid w:val="D97DC41C"/>
    <w:rsid w:val="E2CE16D4"/>
    <w:rsid w:val="EEFF0755"/>
    <w:rsid w:val="EFDDC2F1"/>
    <w:rsid w:val="F5FEB330"/>
    <w:rsid w:val="FDCEF196"/>
    <w:rsid w:val="FDDF5CE5"/>
    <w:rsid w:val="FFABD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666</Words>
  <Characters>746</Characters>
  <Lines>9</Lines>
  <Paragraphs>2</Paragraphs>
  <TotalTime>0</TotalTime>
  <ScaleCrop>false</ScaleCrop>
  <LinksUpToDate>false</LinksUpToDate>
  <CharactersWithSpaces>791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2024-06-10T12:29:00Z</dcterms:created>
  <dc:creator>Windows 用户</dc:creator>
  <cp:lastModifiedBy>uosuser</cp:lastModifiedBy>
  <dcterms:modified xsi:type="dcterms:W3CDTF">2026-07-10T10:54:14Z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4E4EC54D25AD464DAA5531EED70701C1</vt:lpwstr>
  </property>
</Properties>
</file>