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〔2024〕闽厦狱减字第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625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pStyle w:val="9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罪犯张传银</w:t>
      </w:r>
      <w:r>
        <w:rPr>
          <w:rFonts w:hint="eastAsia" w:ascii="仿宋_GB2312" w:hAnsi="仿宋_GB2312" w:eastAsia="仿宋_GB2312" w:cs="仿宋_GB231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Cs w:val="32"/>
        </w:rPr>
        <w:t>，男，1973年5月27日出生，汉族，初中文化，户籍所在地安徽省宿州市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石狮市人民法院于2022年6月17日作出（2022）闽0581刑初671号刑事判决，以被告人张传银犯猥亵儿童罪，判处有期徒刑五年六个月。该犯不服，提出上诉。福建省泉州市中级人民法院于2022年8月19日作出（2022）闽05刑终1061号刑事裁定，驳回上诉，维持原判。刑期自2022年1月23日起至2027年7月22日止。2022年11月25日交付福建省厦门监狱执行刑罚。属普管级罪犯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</w:t>
      </w:r>
      <w:r>
        <w:rPr>
          <w:rFonts w:hint="eastAsia" w:ascii="仿宋_GB2312" w:hAnsi="仿宋_GB2312" w:eastAsia="仿宋_GB2312" w:cs="仿宋_GB2312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eastAsia="仿宋_GB2312" w:cs="仿宋_GB2312"/>
          <w:szCs w:val="32"/>
        </w:rPr>
        <w:t xml:space="preserve">确有悔改表现，具体事实如下： </w:t>
      </w:r>
    </w:p>
    <w:p>
      <w:pPr>
        <w:pStyle w:val="9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_GB2312" w:eastAsia="仿宋_GB2312" w:cs="仿宋_GB2312"/>
          <w:iCs/>
          <w:kern w:val="2"/>
          <w:szCs w:val="32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</w:rPr>
        <w:t>认罪悔罪：能服从法院判决，自书认罪悔罪书。</w:t>
      </w:r>
    </w:p>
    <w:p>
      <w:pPr>
        <w:pStyle w:val="9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</w:rPr>
        <w:t>遵守监规</w:t>
      </w:r>
      <w:r>
        <w:rPr>
          <w:rFonts w:hint="eastAsia" w:ascii="仿宋_GB2312" w:hAnsi="仿宋_GB2312" w:eastAsia="仿宋_GB2312" w:cs="仿宋_GB2312"/>
          <w:szCs w:val="32"/>
          <w:lang w:val="zh-CN"/>
        </w:rPr>
        <w:t>：考核期内</w:t>
      </w:r>
      <w:r>
        <w:rPr>
          <w:rFonts w:hint="eastAsia" w:ascii="仿宋_GB2312" w:hAnsi="仿宋_GB2312" w:cs="仿宋_GB2312"/>
          <w:szCs w:val="32"/>
          <w:lang w:val="en-US" w:eastAsia="zh-CN"/>
        </w:rPr>
        <w:t>有一次</w:t>
      </w:r>
      <w:r>
        <w:rPr>
          <w:rFonts w:hint="eastAsia" w:ascii="仿宋_GB2312" w:hAnsi="仿宋_GB2312" w:eastAsia="仿宋_GB2312" w:cs="仿宋_GB2312"/>
          <w:szCs w:val="32"/>
          <w:lang w:val="zh-CN"/>
        </w:rPr>
        <w:t>违规</w:t>
      </w:r>
      <w:r>
        <w:rPr>
          <w:rFonts w:hint="eastAsia" w:ascii="仿宋_GB2312" w:hAnsi="仿宋_GB2312" w:cs="仿宋_GB231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szCs w:val="32"/>
          <w:lang w:val="zh-CN"/>
        </w:rPr>
        <w:t>经民警批评教育后能认识到错误并改正。</w:t>
      </w:r>
      <w:r>
        <w:rPr>
          <w:rFonts w:hint="eastAsia" w:ascii="仿宋_GB2312" w:hAnsi="仿宋_GB2312" w:cs="仿宋_GB2312"/>
          <w:szCs w:val="32"/>
          <w:lang w:val="en-US" w:eastAsia="zh-CN"/>
        </w:rPr>
        <w:t>目前</w:t>
      </w:r>
      <w:r>
        <w:rPr>
          <w:rFonts w:hint="eastAsia" w:ascii="仿宋_GB2312" w:hAnsi="仿宋_GB2312" w:eastAsia="仿宋_GB2312" w:cs="仿宋_GB2312"/>
          <w:szCs w:val="32"/>
          <w:lang w:val="zh-CN"/>
        </w:rPr>
        <w:t>能遵守法律法规及监规纪律，接受教育改造。</w:t>
      </w:r>
    </w:p>
    <w:p>
      <w:pPr>
        <w:pStyle w:val="9"/>
        <w:autoSpaceDE w:val="0"/>
        <w:autoSpaceDN w:val="0"/>
        <w:adjustRightInd w:val="0"/>
        <w:spacing w:line="240" w:lineRule="auto"/>
        <w:ind w:left="640" w:firstLine="0" w:firstLineChars="0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Cs w:val="32"/>
          <w:lang w:val="zh-CN"/>
        </w:rPr>
        <w:t>。</w:t>
      </w:r>
    </w:p>
    <w:p>
      <w:pPr>
        <w:pStyle w:val="9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Cs w:val="32"/>
        </w:rPr>
        <w:t>劳动</w:t>
      </w:r>
      <w:r>
        <w:rPr>
          <w:rFonts w:hint="eastAsia" w:ascii="仿宋_GB2312" w:hAnsi="仿宋_GB2312" w:eastAsia="仿宋_GB2312" w:cs="仿宋_GB2312"/>
          <w:szCs w:val="32"/>
          <w:lang w:val="zh-CN"/>
        </w:rPr>
        <w:t>任务。</w:t>
      </w:r>
    </w:p>
    <w:p>
      <w:pPr>
        <w:pStyle w:val="9"/>
        <w:spacing w:line="240" w:lineRule="auto"/>
        <w:ind w:firstLine="64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奖惩情况：该犯考核期2022年11月25日至2024年9月累计获考核分1927.2分，表扬1次、物质奖励2次；违规1次.扣</w:t>
      </w:r>
      <w:r>
        <w:rPr>
          <w:rFonts w:hint="eastAsia" w:ascii="仿宋_GB2312" w:hAnsi="仿宋_GB2312" w:cs="仿宋_GB2312"/>
          <w:szCs w:val="32"/>
          <w:lang w:val="en-US" w:eastAsia="zh-CN"/>
        </w:rPr>
        <w:t>考核分</w:t>
      </w:r>
      <w:r>
        <w:rPr>
          <w:rFonts w:hint="eastAsia" w:ascii="仿宋_GB2312" w:hAnsi="仿宋_GB2312" w:eastAsia="仿宋_GB2312" w:cs="仿宋_GB2312"/>
          <w:szCs w:val="32"/>
          <w:lang w:val="zh-CN"/>
        </w:rPr>
        <w:t>3分，无重大违规。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该犯犯案对象</w:t>
      </w:r>
      <w:r>
        <w:rPr>
          <w:rFonts w:hint="eastAsia" w:ascii="仿宋_GB2312" w:hAnsi="仿宋_GB2312" w:eastAsia="仿宋_GB2312" w:cs="仿宋_GB2312"/>
          <w:szCs w:val="32"/>
        </w:rPr>
        <w:t>系未成年人</w:t>
      </w:r>
      <w:r>
        <w:rPr>
          <w:rFonts w:hint="eastAsia" w:ascii="仿宋_GB2312" w:hAnsi="仿宋_GB2312" w:eastAsia="仿宋_GB2312" w:cs="仿宋_GB2312"/>
          <w:kern w:val="0"/>
          <w:szCs w:val="32"/>
        </w:rPr>
        <w:t>，因此提请减刑幅度扣减一个月。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szCs w:val="32"/>
        </w:rPr>
        <w:t>《中华人民共和国监狱法》第二十九条的规定，建议对罪犯张传银予以减刑三个月。特提请你院审理裁定。</w:t>
      </w:r>
    </w:p>
    <w:p>
      <w:pPr>
        <w:pStyle w:val="2"/>
        <w:spacing w:line="240" w:lineRule="auto"/>
        <w:ind w:right="-48" w:rightChars="-15"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pStyle w:val="9"/>
        <w:spacing w:line="240" w:lineRule="auto"/>
        <w:ind w:right="-48" w:rightChars="-15" w:firstLine="0" w:firstLineChars="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pStyle w:val="9"/>
        <w:spacing w:line="240" w:lineRule="auto"/>
        <w:ind w:left="640" w:firstLine="0" w:firstLineChars="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附件：⒈罪犯张传银卷宗2册</w:t>
      </w:r>
    </w:p>
    <w:p>
      <w:pPr>
        <w:pStyle w:val="9"/>
        <w:spacing w:line="240" w:lineRule="auto"/>
        <w:ind w:left="640" w:right="-48" w:rightChars="-15" w:firstLine="960" w:firstLineChars="3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⒉减刑建议书2份</w:t>
      </w:r>
    </w:p>
    <w:p>
      <w:pPr>
        <w:pStyle w:val="2"/>
        <w:spacing w:line="240" w:lineRule="auto"/>
        <w:ind w:left="640" w:right="-48" w:rightChars="-15"/>
        <w:rPr>
          <w:rFonts w:hint="eastAsia" w:ascii="仿宋_GB2312" w:hAnsi="仿宋_GB2312" w:eastAsia="仿宋_GB2312" w:cs="仿宋_GB2312"/>
          <w:szCs w:val="32"/>
        </w:rPr>
      </w:pPr>
    </w:p>
    <w:p>
      <w:pPr>
        <w:pStyle w:val="2"/>
        <w:spacing w:line="240" w:lineRule="auto"/>
        <w:ind w:right="1280" w:rightChars="400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pStyle w:val="2"/>
        <w:spacing w:line="240" w:lineRule="auto"/>
        <w:ind w:right="1011" w:rightChars="316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p>
      <w:pPr>
        <w:spacing w:line="500" w:lineRule="exact"/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387"/>
    <w:rsid w:val="00013561"/>
    <w:rsid w:val="00040C46"/>
    <w:rsid w:val="000730FC"/>
    <w:rsid w:val="00091279"/>
    <w:rsid w:val="000A7A35"/>
    <w:rsid w:val="000C353A"/>
    <w:rsid w:val="000C4BEB"/>
    <w:rsid w:val="000D1F2A"/>
    <w:rsid w:val="000E7E9C"/>
    <w:rsid w:val="0013623D"/>
    <w:rsid w:val="0015660C"/>
    <w:rsid w:val="00157908"/>
    <w:rsid w:val="00163746"/>
    <w:rsid w:val="00174BAF"/>
    <w:rsid w:val="00184FF9"/>
    <w:rsid w:val="00197927"/>
    <w:rsid w:val="001A70DC"/>
    <w:rsid w:val="001C7D88"/>
    <w:rsid w:val="001D4183"/>
    <w:rsid w:val="001F128D"/>
    <w:rsid w:val="00212384"/>
    <w:rsid w:val="00257BBA"/>
    <w:rsid w:val="002742A8"/>
    <w:rsid w:val="00275F27"/>
    <w:rsid w:val="002A4F71"/>
    <w:rsid w:val="002B7AAD"/>
    <w:rsid w:val="002C13C6"/>
    <w:rsid w:val="002D37F8"/>
    <w:rsid w:val="003519C6"/>
    <w:rsid w:val="00352559"/>
    <w:rsid w:val="003851BF"/>
    <w:rsid w:val="00392F4C"/>
    <w:rsid w:val="0039625D"/>
    <w:rsid w:val="003A5052"/>
    <w:rsid w:val="003E3034"/>
    <w:rsid w:val="003F6F60"/>
    <w:rsid w:val="0046020F"/>
    <w:rsid w:val="00464387"/>
    <w:rsid w:val="00481285"/>
    <w:rsid w:val="004831D0"/>
    <w:rsid w:val="004E010B"/>
    <w:rsid w:val="004F4101"/>
    <w:rsid w:val="00503E18"/>
    <w:rsid w:val="00536E2A"/>
    <w:rsid w:val="00572228"/>
    <w:rsid w:val="0059251C"/>
    <w:rsid w:val="005A4A2C"/>
    <w:rsid w:val="005A4BF8"/>
    <w:rsid w:val="005D1BBE"/>
    <w:rsid w:val="005D34B5"/>
    <w:rsid w:val="005D3AA6"/>
    <w:rsid w:val="005E2ADC"/>
    <w:rsid w:val="00622C53"/>
    <w:rsid w:val="0062350B"/>
    <w:rsid w:val="00626F62"/>
    <w:rsid w:val="00665200"/>
    <w:rsid w:val="00670DE6"/>
    <w:rsid w:val="00694DD7"/>
    <w:rsid w:val="006F2FB0"/>
    <w:rsid w:val="00726BEB"/>
    <w:rsid w:val="007634D3"/>
    <w:rsid w:val="007738C0"/>
    <w:rsid w:val="00776EE6"/>
    <w:rsid w:val="0078054B"/>
    <w:rsid w:val="00794752"/>
    <w:rsid w:val="007A43D3"/>
    <w:rsid w:val="007A7DAF"/>
    <w:rsid w:val="007B0551"/>
    <w:rsid w:val="007B118F"/>
    <w:rsid w:val="007C3E77"/>
    <w:rsid w:val="007D0C89"/>
    <w:rsid w:val="007D7E53"/>
    <w:rsid w:val="007F2619"/>
    <w:rsid w:val="007F41E4"/>
    <w:rsid w:val="007F7A3B"/>
    <w:rsid w:val="00807C29"/>
    <w:rsid w:val="00826C8E"/>
    <w:rsid w:val="00841524"/>
    <w:rsid w:val="00844459"/>
    <w:rsid w:val="008476F1"/>
    <w:rsid w:val="008560F9"/>
    <w:rsid w:val="00860528"/>
    <w:rsid w:val="008620FB"/>
    <w:rsid w:val="008F77FA"/>
    <w:rsid w:val="00925C8D"/>
    <w:rsid w:val="0092660A"/>
    <w:rsid w:val="00942F72"/>
    <w:rsid w:val="009474BE"/>
    <w:rsid w:val="0095683D"/>
    <w:rsid w:val="00956C0A"/>
    <w:rsid w:val="00991551"/>
    <w:rsid w:val="0099219A"/>
    <w:rsid w:val="009B1721"/>
    <w:rsid w:val="009D3FCC"/>
    <w:rsid w:val="009D6CB3"/>
    <w:rsid w:val="009F78A8"/>
    <w:rsid w:val="00A1371F"/>
    <w:rsid w:val="00A363FD"/>
    <w:rsid w:val="00A63A99"/>
    <w:rsid w:val="00A822F4"/>
    <w:rsid w:val="00A85358"/>
    <w:rsid w:val="00AA39B7"/>
    <w:rsid w:val="00AB5D64"/>
    <w:rsid w:val="00AB63A5"/>
    <w:rsid w:val="00AE208D"/>
    <w:rsid w:val="00AF6BC7"/>
    <w:rsid w:val="00B07CA9"/>
    <w:rsid w:val="00B22924"/>
    <w:rsid w:val="00B271F8"/>
    <w:rsid w:val="00B47E4B"/>
    <w:rsid w:val="00B638FE"/>
    <w:rsid w:val="00B64334"/>
    <w:rsid w:val="00B64C98"/>
    <w:rsid w:val="00B64D7F"/>
    <w:rsid w:val="00B6663F"/>
    <w:rsid w:val="00B95007"/>
    <w:rsid w:val="00BD09DA"/>
    <w:rsid w:val="00BF4AE8"/>
    <w:rsid w:val="00C655B2"/>
    <w:rsid w:val="00C70DB7"/>
    <w:rsid w:val="00CA37EA"/>
    <w:rsid w:val="00CA42FD"/>
    <w:rsid w:val="00CA70D3"/>
    <w:rsid w:val="00CB6C8B"/>
    <w:rsid w:val="00CC4D30"/>
    <w:rsid w:val="00CE54C7"/>
    <w:rsid w:val="00CE5CCF"/>
    <w:rsid w:val="00CF38B2"/>
    <w:rsid w:val="00D009BE"/>
    <w:rsid w:val="00D258DB"/>
    <w:rsid w:val="00D44C4B"/>
    <w:rsid w:val="00D937E6"/>
    <w:rsid w:val="00D97106"/>
    <w:rsid w:val="00DB2284"/>
    <w:rsid w:val="00DB5090"/>
    <w:rsid w:val="00DC09C6"/>
    <w:rsid w:val="00DD064F"/>
    <w:rsid w:val="00DD10B4"/>
    <w:rsid w:val="00DD4BB7"/>
    <w:rsid w:val="00E24F17"/>
    <w:rsid w:val="00E374E3"/>
    <w:rsid w:val="00E42E1E"/>
    <w:rsid w:val="00E829A4"/>
    <w:rsid w:val="00E91348"/>
    <w:rsid w:val="00EB5F42"/>
    <w:rsid w:val="00F03BFD"/>
    <w:rsid w:val="00F14386"/>
    <w:rsid w:val="00F501FB"/>
    <w:rsid w:val="00F77715"/>
    <w:rsid w:val="00FB1134"/>
    <w:rsid w:val="00FC5443"/>
    <w:rsid w:val="00FD3FEE"/>
    <w:rsid w:val="00FF32C9"/>
    <w:rsid w:val="040912F4"/>
    <w:rsid w:val="13224A7B"/>
    <w:rsid w:val="19BF6656"/>
    <w:rsid w:val="29D858F8"/>
    <w:rsid w:val="2F722C59"/>
    <w:rsid w:val="5B622FAA"/>
    <w:rsid w:val="730E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semiHidden/>
    <w:unhideWhenUsed/>
    <w:qFormat/>
    <w:uiPriority w:val="99"/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称呼 字符"/>
    <w:basedOn w:val="7"/>
    <w:link w:val="2"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5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1">
    <w:name w:val="页脚 字符"/>
    <w:basedOn w:val="7"/>
    <w:link w:val="4"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2">
    <w:name w:val="批注框文本 字符"/>
    <w:basedOn w:val="7"/>
    <w:link w:val="3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121</Words>
  <Characters>692</Characters>
  <Lines>5</Lines>
  <Paragraphs>1</Paragraphs>
  <TotalTime>2</TotalTime>
  <ScaleCrop>false</ScaleCrop>
  <LinksUpToDate>false</LinksUpToDate>
  <CharactersWithSpaces>812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2023-12-04T07:46:00Z</dcterms:created>
  <dc:creator>123</dc:creator>
  <cp:lastModifiedBy>周文娟</cp:lastModifiedBy>
  <cp:lastPrinted>2024-12-25T10:22:29Z</cp:lastPrinted>
  <dcterms:modified xsi:type="dcterms:W3CDTF">2024-12-25T10:22:43Z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58866C0F247B473C970BF5A93E21D3DD</vt:lpwstr>
  </property>
</Properties>
</file>