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368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罪犯文强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，男，1985年11月23日出生，汉族，初中文化，户籍地四川省射洪县，捕前务工。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福建省龙海市人民法院于2018年10月19日作出(2018)闽0681刑初509号刑事判决，以被告人文强犯强奸罪判处有期徒刑十三年；犯强制猥亵罪，判处有期徒刑三年。决定执行有期徒刑十四年六个月。刑期自2017年12月27日起</w:t>
      </w:r>
      <w:bookmarkStart w:id="0" w:name="_GoBack"/>
      <w:bookmarkEnd w:id="0"/>
      <w:r>
        <w:rPr>
          <w:rFonts w:hint="eastAsia" w:ascii="仿宋_GB2312" w:hAnsi="仿宋"/>
          <w:szCs w:val="32"/>
        </w:rPr>
        <w:t>至2032年6月25日止。2018年11月14日交付福建省厦门监狱执行刑罚。2021年5月13日，福建省厦门市中级人民法院以(2021)闽02刑更227号刑事裁定，对其减刑七个月。2023年5月29日，福建省厦门市中级人民法院以（2023）闽02刑更305号刑事裁定，对其减刑六个月，2023年5月29日送达。现刑期至2031年5月25日止。属普管级罪犯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奖惩情况：该犯上次评定表扬剩余438.8分，本轮考核期2023年2月至2025年3月累计获2756分，合计获得3194.8分，表扬5次；间隔期2023年5月29日至2025年3月，获2316分；考核期内无扣分。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该犯原判无财产性判项。</w:t>
      </w:r>
    </w:p>
    <w:p>
      <w:pPr>
        <w:spacing w:line="60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cs="仿宋_GB2312"/>
          <w:szCs w:val="32"/>
        </w:rPr>
        <w:t>系</w:t>
      </w:r>
      <w:r>
        <w:rPr>
          <w:rFonts w:hint="eastAsia" w:ascii="仿宋_GB2312" w:hAnsi="仿宋_GB2312" w:cs="仿宋_GB2312"/>
          <w:bCs/>
          <w:szCs w:val="32"/>
        </w:rPr>
        <w:t>侵害未成年人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犯罪</w:t>
      </w:r>
      <w:r>
        <w:rPr>
          <w:rFonts w:hint="eastAsia" w:ascii="仿宋_GB2312" w:hAnsi="仿宋"/>
          <w:szCs w:val="32"/>
          <w:lang w:val="en-US" w:eastAsia="zh-CN"/>
        </w:rPr>
        <w:t>、</w:t>
      </w:r>
      <w:r>
        <w:rPr>
          <w:rFonts w:hint="eastAsia" w:ascii="仿宋_GB2312" w:hAnsi="仿宋"/>
          <w:szCs w:val="32"/>
        </w:rPr>
        <w:t>被判处十年以上有期徒刑强奸犯罪罪犯，</w:t>
      </w:r>
      <w:r>
        <w:rPr>
          <w:rFonts w:hint="eastAsia" w:ascii="仿宋_GB2312" w:hAnsi="仿宋" w:cs="仿宋_GB2312"/>
          <w:szCs w:val="32"/>
        </w:rPr>
        <w:t>检察意见建议从严掌握该犯减刑幅度，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hAnsi="仿宋"/>
          <w:szCs w:val="32"/>
          <w:lang w:val="en-US" w:eastAsia="zh-CN"/>
        </w:rPr>
        <w:t>三</w:t>
      </w:r>
      <w:r>
        <w:rPr>
          <w:rFonts w:hint="eastAsia" w:ascii="仿宋_GB2312" w:hAnsi="仿宋"/>
          <w:szCs w:val="32"/>
        </w:rPr>
        <w:t>个月。</w:t>
      </w:r>
    </w:p>
    <w:p>
      <w:pPr>
        <w:spacing w:line="60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600" w:lineRule="exact"/>
        <w:ind w:firstLine="640" w:firstLineChars="200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因此，依照《中华人民共和国刑法》第七十八条、第七十九条、《中华人民共和国刑事诉讼法》第二百七十三条第二款、《中华人民共和国监狱法》第二十九条的规定，建议对罪犯文强予以减刑</w:t>
      </w:r>
      <w:r>
        <w:rPr>
          <w:rFonts w:hint="eastAsia" w:ascii="仿宋_GB2312" w:hAnsi="仿宋"/>
          <w:szCs w:val="32"/>
          <w:lang w:val="en-US" w:eastAsia="zh-CN"/>
        </w:rPr>
        <w:t>五</w:t>
      </w:r>
      <w:r>
        <w:rPr>
          <w:rFonts w:hint="eastAsia" w:ascii="仿宋_GB2312" w:hAnsi="仿宋"/>
          <w:szCs w:val="32"/>
        </w:rPr>
        <w:t>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文强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1014" w:rightChars="317" w:firstLine="614" w:firstLineChars="192"/>
        <w:jc w:val="right"/>
        <w:rPr>
          <w:rFonts w:hint="eastAsia" w:ascii="仿宋_GB2312" w:hAnsiTheme="majorEastAsia"/>
          <w:szCs w:val="32"/>
        </w:rPr>
      </w:pPr>
    </w:p>
    <w:p>
      <w:pPr>
        <w:spacing w:line="620" w:lineRule="exact"/>
        <w:ind w:right="1014" w:rightChars="317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wordWrap w:val="0"/>
        <w:spacing w:line="560" w:lineRule="exact"/>
        <w:ind w:right="803" w:rightChars="251"/>
        <w:jc w:val="right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Calibri" w:eastAsia="仿宋_GB2312" w:cs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029CB"/>
    <w:rsid w:val="00124154"/>
    <w:rsid w:val="00134F77"/>
    <w:rsid w:val="00144882"/>
    <w:rsid w:val="00146580"/>
    <w:rsid w:val="001541A1"/>
    <w:rsid w:val="00161176"/>
    <w:rsid w:val="00182917"/>
    <w:rsid w:val="001877A7"/>
    <w:rsid w:val="0020161F"/>
    <w:rsid w:val="00253602"/>
    <w:rsid w:val="00256103"/>
    <w:rsid w:val="00262B11"/>
    <w:rsid w:val="00273BF9"/>
    <w:rsid w:val="002A22FD"/>
    <w:rsid w:val="002A670A"/>
    <w:rsid w:val="002B0008"/>
    <w:rsid w:val="002C7894"/>
    <w:rsid w:val="002E51ED"/>
    <w:rsid w:val="00300943"/>
    <w:rsid w:val="003732F5"/>
    <w:rsid w:val="003920B8"/>
    <w:rsid w:val="003D2B13"/>
    <w:rsid w:val="003E2C4D"/>
    <w:rsid w:val="003E68A9"/>
    <w:rsid w:val="003E7DDF"/>
    <w:rsid w:val="00415E4B"/>
    <w:rsid w:val="00420AB5"/>
    <w:rsid w:val="00440500"/>
    <w:rsid w:val="004B06B9"/>
    <w:rsid w:val="00500804"/>
    <w:rsid w:val="00500B81"/>
    <w:rsid w:val="00520E95"/>
    <w:rsid w:val="005350EC"/>
    <w:rsid w:val="00563171"/>
    <w:rsid w:val="00571E28"/>
    <w:rsid w:val="00572810"/>
    <w:rsid w:val="00593C48"/>
    <w:rsid w:val="005C731A"/>
    <w:rsid w:val="005D5CAE"/>
    <w:rsid w:val="005E0BE3"/>
    <w:rsid w:val="00607E9B"/>
    <w:rsid w:val="00621204"/>
    <w:rsid w:val="00666730"/>
    <w:rsid w:val="0067080C"/>
    <w:rsid w:val="00673F1B"/>
    <w:rsid w:val="00680CEA"/>
    <w:rsid w:val="00690F71"/>
    <w:rsid w:val="006C6429"/>
    <w:rsid w:val="007006FF"/>
    <w:rsid w:val="0070480D"/>
    <w:rsid w:val="00721020"/>
    <w:rsid w:val="00731C7C"/>
    <w:rsid w:val="00747A31"/>
    <w:rsid w:val="00787494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5A71"/>
    <w:rsid w:val="008D7A40"/>
    <w:rsid w:val="008E3D33"/>
    <w:rsid w:val="008F197F"/>
    <w:rsid w:val="009327B6"/>
    <w:rsid w:val="00943040"/>
    <w:rsid w:val="00945624"/>
    <w:rsid w:val="009816E3"/>
    <w:rsid w:val="00984F66"/>
    <w:rsid w:val="00990463"/>
    <w:rsid w:val="009965AA"/>
    <w:rsid w:val="009A7A26"/>
    <w:rsid w:val="009E0E14"/>
    <w:rsid w:val="00A24989"/>
    <w:rsid w:val="00A62EB4"/>
    <w:rsid w:val="00A80ECB"/>
    <w:rsid w:val="00A90192"/>
    <w:rsid w:val="00AA7B00"/>
    <w:rsid w:val="00AB237B"/>
    <w:rsid w:val="00AB473F"/>
    <w:rsid w:val="00AB6530"/>
    <w:rsid w:val="00AC32D5"/>
    <w:rsid w:val="00AC6A3C"/>
    <w:rsid w:val="00AF24F9"/>
    <w:rsid w:val="00AF5943"/>
    <w:rsid w:val="00AF72B7"/>
    <w:rsid w:val="00B023D5"/>
    <w:rsid w:val="00B83E65"/>
    <w:rsid w:val="00BB0AB9"/>
    <w:rsid w:val="00BC4DA1"/>
    <w:rsid w:val="00BD06A2"/>
    <w:rsid w:val="00BE245B"/>
    <w:rsid w:val="00BE535E"/>
    <w:rsid w:val="00BF6423"/>
    <w:rsid w:val="00C06E88"/>
    <w:rsid w:val="00C136EA"/>
    <w:rsid w:val="00C1533A"/>
    <w:rsid w:val="00C33444"/>
    <w:rsid w:val="00C65881"/>
    <w:rsid w:val="00C84620"/>
    <w:rsid w:val="00C94316"/>
    <w:rsid w:val="00CA2206"/>
    <w:rsid w:val="00CB634D"/>
    <w:rsid w:val="00CC326A"/>
    <w:rsid w:val="00CD1DFF"/>
    <w:rsid w:val="00CD6AF8"/>
    <w:rsid w:val="00D000F3"/>
    <w:rsid w:val="00D214E9"/>
    <w:rsid w:val="00D540C2"/>
    <w:rsid w:val="00D54CE0"/>
    <w:rsid w:val="00D55EE8"/>
    <w:rsid w:val="00D6504E"/>
    <w:rsid w:val="00D84C22"/>
    <w:rsid w:val="00DD0D4F"/>
    <w:rsid w:val="00E54106"/>
    <w:rsid w:val="00E71400"/>
    <w:rsid w:val="00E761F4"/>
    <w:rsid w:val="00E81F25"/>
    <w:rsid w:val="00E82F6A"/>
    <w:rsid w:val="00E976B3"/>
    <w:rsid w:val="00EB35A5"/>
    <w:rsid w:val="00EC3917"/>
    <w:rsid w:val="00EC56F7"/>
    <w:rsid w:val="00ED59AA"/>
    <w:rsid w:val="00EE15BC"/>
    <w:rsid w:val="00EF28AA"/>
    <w:rsid w:val="00F27BA4"/>
    <w:rsid w:val="00F32817"/>
    <w:rsid w:val="00F34CEF"/>
    <w:rsid w:val="00F73745"/>
    <w:rsid w:val="00FB16F1"/>
    <w:rsid w:val="00FB67AE"/>
    <w:rsid w:val="00FE01F1"/>
    <w:rsid w:val="00FE1E5A"/>
    <w:rsid w:val="10CB7261"/>
    <w:rsid w:val="13EF2505"/>
    <w:rsid w:val="27393A05"/>
    <w:rsid w:val="2A55790E"/>
    <w:rsid w:val="58774691"/>
    <w:rsid w:val="63B46458"/>
    <w:rsid w:val="6DE309C1"/>
    <w:rsid w:val="7B8E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138</Words>
  <Characters>788</Characters>
  <Lines>6</Lines>
  <Paragraphs>1</Paragraphs>
  <TotalTime>1</TotalTime>
  <ScaleCrop>false</ScaleCrop>
  <LinksUpToDate>false</LinksUpToDate>
  <CharactersWithSpaces>925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2025-04-08T06:43:00Z</dcterms:created>
  <dc:creator>Windows 用户</dc:creator>
  <cp:lastModifiedBy>刘海滨</cp:lastModifiedBy>
  <dcterms:modified xsi:type="dcterms:W3CDTF">2025-07-07T05:33:35Z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BE5236CC0673456DBFB1638AE38CF7B4</vt:lpwstr>
  </property>
</Properties>
</file>